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EE74E" w14:textId="77777777" w:rsidR="006821C0" w:rsidRPr="006821C0" w:rsidRDefault="006821C0" w:rsidP="006821C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bookmarkStart w:id="0" w:name="block-50847156"/>
      <w:r w:rsidRPr="00682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МБОУ </w:t>
      </w:r>
      <w:proofErr w:type="gramStart"/>
      <w:r w:rsidRPr="00682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Куйбышевская</w:t>
      </w:r>
      <w:proofErr w:type="gramEnd"/>
      <w:r w:rsidRPr="00682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СОШ им. А.А. Гречко</w:t>
      </w:r>
    </w:p>
    <w:p w14:paraId="4B4C9BD6" w14:textId="77777777" w:rsidR="006821C0" w:rsidRPr="006821C0" w:rsidRDefault="006821C0" w:rsidP="006821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55034E5C" w14:textId="77777777" w:rsidR="006821C0" w:rsidRPr="006821C0" w:rsidRDefault="006821C0" w:rsidP="006821C0">
      <w:pPr>
        <w:rPr>
          <w:lang w:val="ru-RU"/>
        </w:rPr>
      </w:pPr>
    </w:p>
    <w:p w14:paraId="7AE215A8" w14:textId="77777777" w:rsidR="006821C0" w:rsidRPr="006821C0" w:rsidRDefault="006821C0" w:rsidP="006821C0">
      <w:pPr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92"/>
        <w:gridCol w:w="4779"/>
      </w:tblGrid>
      <w:tr w:rsidR="006821C0" w:rsidRPr="00C5112B" w14:paraId="3F8A0EA1" w14:textId="77777777" w:rsidTr="00116DBA">
        <w:trPr>
          <w:trHeight w:val="270"/>
        </w:trPr>
        <w:tc>
          <w:tcPr>
            <w:tcW w:w="5077" w:type="dxa"/>
          </w:tcPr>
          <w:p w14:paraId="4E65BFFF" w14:textId="77777777" w:rsidR="006821C0" w:rsidRPr="00C5112B" w:rsidRDefault="006821C0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</w:tc>
        <w:tc>
          <w:tcPr>
            <w:tcW w:w="5079" w:type="dxa"/>
          </w:tcPr>
          <w:p w14:paraId="30837E1E" w14:textId="77777777" w:rsidR="006821C0" w:rsidRPr="00C5112B" w:rsidRDefault="006821C0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</w:tc>
      </w:tr>
      <w:tr w:rsidR="006821C0" w:rsidRPr="00C5112B" w14:paraId="689321B2" w14:textId="77777777" w:rsidTr="00116DBA">
        <w:trPr>
          <w:trHeight w:val="270"/>
        </w:trPr>
        <w:tc>
          <w:tcPr>
            <w:tcW w:w="5077" w:type="dxa"/>
          </w:tcPr>
          <w:p w14:paraId="2E600623" w14:textId="77777777" w:rsidR="006821C0" w:rsidRPr="00C5112B" w:rsidRDefault="006821C0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12B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</w:tc>
        <w:tc>
          <w:tcPr>
            <w:tcW w:w="5079" w:type="dxa"/>
          </w:tcPr>
          <w:p w14:paraId="34D849C7" w14:textId="77777777" w:rsidR="006821C0" w:rsidRPr="00C5112B" w:rsidRDefault="006821C0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A20225" w:rsidRPr="00A20225" w14:paraId="4F0D3792" w14:textId="77777777" w:rsidTr="00116DBA">
        <w:trPr>
          <w:trHeight w:val="270"/>
        </w:trPr>
        <w:tc>
          <w:tcPr>
            <w:tcW w:w="5077" w:type="dxa"/>
          </w:tcPr>
          <w:p w14:paraId="6F8091A9" w14:textId="53DC66CD" w:rsidR="006821C0" w:rsidRPr="00A20225" w:rsidRDefault="006821C0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02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Дмитренко С.А.</w:t>
            </w:r>
          </w:p>
        </w:tc>
        <w:tc>
          <w:tcPr>
            <w:tcW w:w="5079" w:type="dxa"/>
          </w:tcPr>
          <w:p w14:paraId="32610518" w14:textId="77777777" w:rsidR="006821C0" w:rsidRPr="00A20225" w:rsidRDefault="006821C0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0225">
              <w:rPr>
                <w:rFonts w:ascii="Times New Roman" w:hAnsi="Times New Roman" w:cs="Times New Roman"/>
                <w:sz w:val="24"/>
                <w:szCs w:val="24"/>
              </w:rPr>
              <w:t xml:space="preserve">  Кучина Е.А.</w:t>
            </w:r>
          </w:p>
        </w:tc>
      </w:tr>
      <w:tr w:rsidR="006821C0" w:rsidRPr="00C5112B" w14:paraId="116224F4" w14:textId="77777777" w:rsidTr="00116DBA">
        <w:trPr>
          <w:trHeight w:val="282"/>
        </w:trPr>
        <w:tc>
          <w:tcPr>
            <w:tcW w:w="5077" w:type="dxa"/>
          </w:tcPr>
          <w:p w14:paraId="4919AB50" w14:textId="77777777" w:rsidR="006821C0" w:rsidRPr="00C5112B" w:rsidRDefault="006821C0" w:rsidP="00116D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 от 27.08.2025</w:t>
            </w:r>
          </w:p>
        </w:tc>
        <w:tc>
          <w:tcPr>
            <w:tcW w:w="5079" w:type="dxa"/>
          </w:tcPr>
          <w:p w14:paraId="78CDFCA4" w14:textId="2071BFE3" w:rsidR="006821C0" w:rsidRPr="00C5112B" w:rsidRDefault="00A20225" w:rsidP="00116DB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106-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от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6821C0">
              <w:rPr>
                <w:rFonts w:ascii="Times New Roman" w:hAnsi="Times New Roman" w:cs="Times New Roman"/>
                <w:sz w:val="24"/>
                <w:szCs w:val="24"/>
              </w:rPr>
              <w:t>.08.2025</w:t>
            </w:r>
          </w:p>
        </w:tc>
      </w:tr>
    </w:tbl>
    <w:p w14:paraId="7D306467" w14:textId="77777777" w:rsidR="006821C0" w:rsidRPr="005162F6" w:rsidRDefault="006821C0" w:rsidP="006821C0"/>
    <w:p w14:paraId="4488B35C" w14:textId="77777777" w:rsidR="006821C0" w:rsidRPr="002B6049" w:rsidRDefault="006821C0" w:rsidP="006821C0">
      <w:pPr>
        <w:pStyle w:val="1"/>
        <w:jc w:val="right"/>
      </w:pPr>
    </w:p>
    <w:p w14:paraId="4B55B8A6" w14:textId="77777777" w:rsidR="006821C0" w:rsidRPr="002B6049" w:rsidRDefault="006821C0" w:rsidP="006821C0">
      <w:pPr>
        <w:jc w:val="right"/>
      </w:pPr>
      <w:bookmarkStart w:id="1" w:name="_GoBack"/>
      <w:bookmarkEnd w:id="1"/>
    </w:p>
    <w:p w14:paraId="3299852F" w14:textId="77777777" w:rsidR="006821C0" w:rsidRPr="002B6049" w:rsidRDefault="006821C0" w:rsidP="006821C0"/>
    <w:p w14:paraId="46971D7D" w14:textId="77777777" w:rsidR="006821C0" w:rsidRDefault="006821C0" w:rsidP="006821C0"/>
    <w:p w14:paraId="2E530DD7" w14:textId="77777777" w:rsidR="006821C0" w:rsidRDefault="006821C0" w:rsidP="006821C0"/>
    <w:p w14:paraId="4346CB3F" w14:textId="77777777" w:rsidR="006821C0" w:rsidRPr="00D223B6" w:rsidRDefault="006821C0" w:rsidP="006821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223B6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14:paraId="0DEFF712" w14:textId="77777777" w:rsidR="006821C0" w:rsidRPr="00D223B6" w:rsidRDefault="006821C0" w:rsidP="006821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69C5612" w14:textId="16B4BAC6" w:rsidR="006821C0" w:rsidRPr="00956FA9" w:rsidRDefault="006821C0" w:rsidP="006821C0">
      <w:pPr>
        <w:spacing w:after="0" w:line="408" w:lineRule="auto"/>
        <w:ind w:left="120"/>
        <w:jc w:val="center"/>
        <w:rPr>
          <w:lang w:val="ru-RU"/>
        </w:rPr>
      </w:pPr>
      <w:r w:rsidRPr="006821C0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</w:t>
      </w:r>
      <w:r w:rsidRPr="00956FA9">
        <w:rPr>
          <w:rFonts w:ascii="Times New Roman" w:hAnsi="Times New Roman"/>
          <w:b/>
          <w:color w:val="000000"/>
          <w:sz w:val="28"/>
          <w:lang w:val="ru-RU"/>
        </w:rPr>
        <w:t xml:space="preserve">Вероятность и статистика. </w:t>
      </w:r>
    </w:p>
    <w:p w14:paraId="49E63672" w14:textId="2E087D1E" w:rsidR="006821C0" w:rsidRPr="006821C0" w:rsidRDefault="006821C0" w:rsidP="006821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56FA9">
        <w:rPr>
          <w:rFonts w:ascii="Times New Roman" w:hAnsi="Times New Roman"/>
          <w:b/>
          <w:color w:val="000000"/>
          <w:sz w:val="28"/>
          <w:lang w:val="ru-RU"/>
        </w:rPr>
        <w:t>Базовый уровень</w:t>
      </w:r>
      <w:r w:rsidRPr="006821C0"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14:paraId="1FC38324" w14:textId="77777777" w:rsidR="006821C0" w:rsidRPr="006821C0" w:rsidRDefault="006821C0" w:rsidP="006821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2A8AB9BF" w14:textId="2957CCC1" w:rsidR="006821C0" w:rsidRPr="006821C0" w:rsidRDefault="006821C0" w:rsidP="006821C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821C0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обучающихся 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10-11</w:t>
      </w:r>
      <w:r w:rsidRPr="006821C0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классов</w:t>
      </w:r>
    </w:p>
    <w:p w14:paraId="27049AAC" w14:textId="77777777" w:rsidR="006821C0" w:rsidRPr="006821C0" w:rsidRDefault="006821C0" w:rsidP="006821C0">
      <w:pPr>
        <w:rPr>
          <w:lang w:val="ru-RU"/>
        </w:rPr>
      </w:pPr>
    </w:p>
    <w:p w14:paraId="76AE7A7E" w14:textId="77777777" w:rsidR="006821C0" w:rsidRPr="006821C0" w:rsidRDefault="006821C0" w:rsidP="006821C0">
      <w:pPr>
        <w:rPr>
          <w:lang w:val="ru-RU"/>
        </w:rPr>
      </w:pPr>
    </w:p>
    <w:p w14:paraId="1E9E34F4" w14:textId="77777777" w:rsidR="006821C0" w:rsidRPr="006821C0" w:rsidRDefault="006821C0" w:rsidP="006821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36622DD0" w14:textId="77777777" w:rsidR="006821C0" w:rsidRPr="006821C0" w:rsidRDefault="006821C0" w:rsidP="006821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6F844EBD" w14:textId="77777777" w:rsidR="006821C0" w:rsidRPr="006821C0" w:rsidRDefault="006821C0" w:rsidP="006821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41CDA21E" w14:textId="77777777" w:rsidR="006821C0" w:rsidRPr="006821C0" w:rsidRDefault="006821C0" w:rsidP="006821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</w:p>
    <w:p w14:paraId="08D143AD" w14:textId="77777777" w:rsidR="006821C0" w:rsidRPr="006821C0" w:rsidRDefault="006821C0" w:rsidP="006821C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21C0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</w:p>
    <w:p w14:paraId="571E896F" w14:textId="77777777" w:rsidR="006821C0" w:rsidRDefault="006821C0" w:rsidP="006821C0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6821C0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br/>
      </w:r>
      <w:r w:rsidRPr="00682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с. Куйбышево‌</w:t>
      </w:r>
      <w:r w:rsidRPr="00C51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6821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2025 год‌</w:t>
      </w:r>
      <w:bookmarkStart w:id="2" w:name="block-50847157"/>
      <w:bookmarkEnd w:id="0"/>
    </w:p>
    <w:p w14:paraId="70B184EF" w14:textId="4A37BB70" w:rsidR="004F4962" w:rsidRPr="006821C0" w:rsidRDefault="00010B83" w:rsidP="006821C0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6545AAE0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B93C8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18726574"/>
      <w:bookmarkEnd w:id="3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2952CE46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C009C0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18726606"/>
      <w:bookmarkEnd w:id="4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2A42FF0A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3EF8E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14:paraId="75DE85D5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74C1421F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3512A84E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27CF9AB8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626F4B4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именяемых фактов. </w:t>
      </w:r>
    </w:p>
    <w:p w14:paraId="62A7B2BD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80F598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18726607"/>
      <w:bookmarkEnd w:id="5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14:paraId="2C5AA881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FF2000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527B703F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648E0F54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18726611"/>
      <w:bookmarkStart w:id="7" w:name="block-50847161"/>
      <w:bookmarkEnd w:id="2"/>
      <w:bookmarkEnd w:id="6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14:paraId="38EEFFAE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D37AD8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231C98FF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263107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3338A79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0B540EE4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32CBE685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53573DCE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54EAD83C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50764BD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биномиальное. </w:t>
      </w:r>
    </w:p>
    <w:p w14:paraId="6547587B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1A526D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18726613"/>
      <w:bookmarkEnd w:id="8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75D92771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CB0008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73394999"/>
      <w:bookmarkEnd w:id="9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54CCEEA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54EB410C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602B49CA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77BAC1D1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18726577"/>
      <w:bookmarkStart w:id="11" w:name="block-50847160"/>
      <w:bookmarkEnd w:id="7"/>
      <w:bookmarkEnd w:id="10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14:paraId="52AA5D4B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C9F583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18726578"/>
      <w:bookmarkEnd w:id="12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ADC98AE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DA08E1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693660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14:paraId="2FBDB631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1C03509E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14:paraId="46387692" w14:textId="77777777" w:rsidR="004F4962" w:rsidRPr="006821C0" w:rsidRDefault="00010B83" w:rsidP="006821C0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F298937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14:paraId="7781FC7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50BE3F7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14:paraId="2D95659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57661B08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14:paraId="0327D3F5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9FB0D83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воспитание:</w:t>
      </w:r>
    </w:p>
    <w:p w14:paraId="1F421437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14:paraId="450E403F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14:paraId="4EC3888D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E5A76FE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6821C0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</w:t>
      </w:r>
    </w:p>
    <w:p w14:paraId="2F93CC1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</w:t>
      </w: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мира; готовностью осуществлять проектную и исследовательскую деятельность индивидуально и в группе.</w:t>
      </w:r>
    </w:p>
    <w:p w14:paraId="54092B5A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D100D8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18726579"/>
      <w:bookmarkEnd w:id="13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31A66EA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EAF002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821C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E063DC4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821C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07C5527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14:paraId="1CDBA7EA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1C58151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00FEDAF1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C221336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247D948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29677C38" w14:textId="77777777" w:rsidR="004F4962" w:rsidRPr="006821C0" w:rsidRDefault="00010B83" w:rsidP="006821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2153AC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14:paraId="037B9964" w14:textId="77777777" w:rsidR="004F4962" w:rsidRPr="006821C0" w:rsidRDefault="00010B83" w:rsidP="006821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7B8494E" w14:textId="77777777" w:rsidR="004F4962" w:rsidRPr="006821C0" w:rsidRDefault="00010B83" w:rsidP="006821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3E0F3BE" w14:textId="77777777" w:rsidR="004F4962" w:rsidRPr="006821C0" w:rsidRDefault="00010B83" w:rsidP="006821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7F39657" w14:textId="77777777" w:rsidR="004F4962" w:rsidRPr="006821C0" w:rsidRDefault="00010B83" w:rsidP="006821C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6DB6B09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14:paraId="1AA61389" w14:textId="77777777" w:rsidR="004F4962" w:rsidRPr="006821C0" w:rsidRDefault="00010B83" w:rsidP="006821C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0482B62" w14:textId="77777777" w:rsidR="004F4962" w:rsidRPr="006821C0" w:rsidRDefault="00010B83" w:rsidP="006821C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1BB54CC9" w14:textId="77777777" w:rsidR="004F4962" w:rsidRPr="006821C0" w:rsidRDefault="00010B83" w:rsidP="006821C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14:paraId="154F6A01" w14:textId="77777777" w:rsidR="004F4962" w:rsidRPr="006821C0" w:rsidRDefault="00010B83" w:rsidP="006821C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14:paraId="22A25792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821C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сформированность социальных навыков обучающихся.</w:t>
      </w:r>
    </w:p>
    <w:p w14:paraId="4906402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14:paraId="0FD7CFEB" w14:textId="77777777" w:rsidR="004F4962" w:rsidRPr="006821C0" w:rsidRDefault="00010B83" w:rsidP="006821C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550233D" w14:textId="77777777" w:rsidR="004F4962" w:rsidRPr="006821C0" w:rsidRDefault="00010B83" w:rsidP="006821C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E64D631" w14:textId="77777777" w:rsidR="004F4962" w:rsidRPr="006821C0" w:rsidRDefault="00010B83" w:rsidP="006821C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D79F962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Сотрудничество:</w:t>
      </w:r>
    </w:p>
    <w:p w14:paraId="1B60E771" w14:textId="77777777" w:rsidR="004F4962" w:rsidRPr="006821C0" w:rsidRDefault="00010B83" w:rsidP="006821C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6F9B8E6C" w14:textId="77777777" w:rsidR="004F4962" w:rsidRPr="006821C0" w:rsidRDefault="00010B83" w:rsidP="006821C0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DB3C42A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821C0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6821C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4794DB5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CA6F96A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CBB172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Самоконтроль:</w:t>
      </w:r>
    </w:p>
    <w:p w14:paraId="5072E244" w14:textId="77777777" w:rsidR="004F4962" w:rsidRPr="006821C0" w:rsidRDefault="00010B83" w:rsidP="006821C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625F3B05" w14:textId="77777777" w:rsidR="004F4962" w:rsidRPr="006821C0" w:rsidRDefault="00010B83" w:rsidP="006821C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A68135E" w14:textId="77777777" w:rsidR="004F4962" w:rsidRPr="006821C0" w:rsidRDefault="00010B83" w:rsidP="006821C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5BBF437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AF0A3A" w14:textId="77777777" w:rsidR="006821C0" w:rsidRDefault="006821C0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4" w:name="_Toc118726608"/>
      <w:bookmarkEnd w:id="14"/>
    </w:p>
    <w:p w14:paraId="40072DA9" w14:textId="77777777" w:rsidR="006821C0" w:rsidRDefault="006821C0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464FAB0C" w14:textId="77777777" w:rsidR="006821C0" w:rsidRDefault="006821C0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16948739" w14:textId="6E6F7E5D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ПРЕДМЕТНЫЕ РЕЗУЛЬТАТЫ </w:t>
      </w:r>
    </w:p>
    <w:p w14:paraId="5B1453BF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DDAF83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18726609"/>
      <w:bookmarkEnd w:id="15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14:paraId="14A3085D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848E1C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14:paraId="714C9618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22271354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501D33B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0B54CD4B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4F546E5E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14:paraId="751AE7DC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243DC95A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716240DB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5F167B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14:paraId="17EE4F84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6D44D5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76F67CF6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6924E48C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14:paraId="4760C060" w14:textId="77777777" w:rsidR="004F4962" w:rsidRPr="006821C0" w:rsidRDefault="00010B83" w:rsidP="006821C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14:paraId="65C103D5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38BCDDDE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block-50847158"/>
      <w:bookmarkEnd w:id="11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40985F2C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4634"/>
        <w:gridCol w:w="1541"/>
        <w:gridCol w:w="1841"/>
        <w:gridCol w:w="1910"/>
        <w:gridCol w:w="3050"/>
      </w:tblGrid>
      <w:tr w:rsidR="004F4962" w:rsidRPr="006821C0" w14:paraId="3262AE7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7E67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8A02D27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1228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4C6B4C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28D1D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C624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6144331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6821C0" w14:paraId="406B96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CC6BF2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5CC6C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903D3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88B1E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1EE09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F9AAE4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C1C1D0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D92637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EC8D6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A20225" w14:paraId="433F382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A6E2845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BE80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6D17C9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A6305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99078C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C3311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76F547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598F6C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E013F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06B2D7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BC31A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C9C46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781BE5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646DA6A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5090D3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BB2B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1507B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D6493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C3398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68341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50A3454C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D9E3F09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E5203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12106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0B6C1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3ED58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92325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493AE6B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2A645D5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1D2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7E7AB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37948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949E027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228FB3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F98580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B1E3FA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3E46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DF3E7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6CCB7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BC5E1A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6EB81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50CFE40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275644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93BA1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A56480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167901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2CFF3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148CC3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6F7B68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26CA0C9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61259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EC2B9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051CF0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7FDA5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CE9232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6821C0" w14:paraId="3E1AC8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1A3E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D9A508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1022F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A19073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D367B08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8FC9D1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962" w:rsidRPr="0068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E1E09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4"/>
        <w:gridCol w:w="1588"/>
        <w:gridCol w:w="1841"/>
        <w:gridCol w:w="1910"/>
        <w:gridCol w:w="3036"/>
      </w:tblGrid>
      <w:tr w:rsidR="004F4962" w:rsidRPr="006821C0" w14:paraId="0EB8663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3013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922221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2FCB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6526A87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19B3DA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564C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FC7CAB5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6821C0" w14:paraId="3158B2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6D587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AA6BB0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F2425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DE8B45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35B3D2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46E3F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3E41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A7298D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DDF9F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A20225" w14:paraId="18F572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B55308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3F2D9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C542A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9B45C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D1C5B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9A6A8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3CC3A97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2F6CE3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7103A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A6DB1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2EDF2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3311E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4218F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7E94BF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494B38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D7800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5780D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F641A0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404D3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DF631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423AD54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13F7B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129E5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51437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95766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ED4A2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41AA9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5231D3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613C30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2DC80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5F57E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BC554A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20FB4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55D0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19BC27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F23908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6C7FE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74B51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53EED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FEDD3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794D6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6821C0" w14:paraId="2DCC6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FF26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82079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6B21D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FD64E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15F106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E3BA41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A68054" w14:textId="73EBE428" w:rsidR="004F4962" w:rsidRPr="006821C0" w:rsidRDefault="00010B83" w:rsidP="006821C0">
      <w:pPr>
        <w:tabs>
          <w:tab w:val="left" w:pos="4548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205478130"/>
      <w:bookmarkStart w:id="18" w:name="block-50847159"/>
      <w:bookmarkEnd w:id="16"/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7A95FF69" w14:textId="77777777" w:rsidR="004F4962" w:rsidRPr="006821C0" w:rsidRDefault="00010B83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6520"/>
        <w:gridCol w:w="1560"/>
        <w:gridCol w:w="1559"/>
        <w:gridCol w:w="3103"/>
      </w:tblGrid>
      <w:tr w:rsidR="004F4962" w:rsidRPr="006821C0" w14:paraId="753C17CE" w14:textId="77777777" w:rsidTr="009C5A7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746AB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82F976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0DE0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BE1A93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24E56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0FB7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2C3C627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A65B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F4962" w:rsidRPr="006821C0" w14:paraId="552999E0" w14:textId="77777777" w:rsidTr="009C5A78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A383E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C667D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F4733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512D2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DFD635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A20225" w14:paraId="104B511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01127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C2F701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2EC406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6EA627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BE8E2A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4F4962" w:rsidRPr="00A20225" w14:paraId="2E12C17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472E34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686FC2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8455A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D7FB8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6D96C0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00738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F4962" w:rsidRPr="00A20225" w14:paraId="7FCDF59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9468B8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8820BB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0795F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11DB2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7E117BF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/98645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F4962" w:rsidRPr="00A20225" w14:paraId="67A1D57A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549979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790802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91907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610551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915E29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9033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F4962" w:rsidRPr="00A20225" w14:paraId="0522A37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878C6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9211DA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 (исходы)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7BAD9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C05C5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BA35C8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/347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F4962" w:rsidRPr="00A20225" w14:paraId="6E91154C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E57A4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A8FAC5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D2425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47F62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70BBC56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75244</w:t>
              </w:r>
            </w:hyperlink>
          </w:p>
        </w:tc>
      </w:tr>
      <w:tr w:rsidR="004F4962" w:rsidRPr="00A20225" w14:paraId="507E8CA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EB01D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8B1767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B1B386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50B57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94D95F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F4962" w:rsidRPr="00A20225" w14:paraId="05B599BC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7BD4A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2557DB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Эйлера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C4103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0B02105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FEF986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</w:hyperlink>
          </w:p>
        </w:tc>
      </w:tr>
      <w:tr w:rsidR="004F4962" w:rsidRPr="00A20225" w14:paraId="227DEA6C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D7624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BE1A18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Эйлера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FF3F5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2DD16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8C6823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F4962" w:rsidRPr="00A20225" w14:paraId="0AE1D09B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396E96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F8603A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сложения вероятностей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468CE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979FE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7DF418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/3057365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F4962" w:rsidRPr="00A20225" w14:paraId="3E0AC6A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0C87C1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FC0A87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0CB82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01637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C52C2D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</w:hyperlink>
          </w:p>
        </w:tc>
      </w:tr>
      <w:tr w:rsidR="004F4962" w:rsidRPr="00A20225" w14:paraId="0C4D886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73757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E6F3C8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случайного эксперимента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7244D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6C7A355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3D1A25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F4962" w:rsidRPr="00A20225" w14:paraId="682DBB0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66BA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B0C9AC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9B2F4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713585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31F05C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</w:hyperlink>
          </w:p>
        </w:tc>
      </w:tr>
      <w:tr w:rsidR="004F4962" w:rsidRPr="00A20225" w14:paraId="098DE027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6CA833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C7D904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1404C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3070C3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06DA63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/15941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bec</w:t>
              </w:r>
            </w:hyperlink>
          </w:p>
        </w:tc>
      </w:tr>
      <w:tr w:rsidR="004F4962" w:rsidRPr="00A20225" w14:paraId="4C65A96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DCE1A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ECAA7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819B1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28911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152467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F4962" w:rsidRPr="00A20225" w14:paraId="3356E862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1FD4E3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7370E4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2BF03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AC5FA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5DF51E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F4962" w:rsidRPr="00A20225" w14:paraId="55BAD67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1DD809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BF5A25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61D1F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C12CA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5DACB6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F4962" w:rsidRPr="00A20225" w14:paraId="365B6FF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C239B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52E15C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0722F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0D5B1E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7117BA8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/2270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4F4962" w:rsidRPr="00A20225" w14:paraId="6AC2E95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E2FCB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B05FC3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 и факториал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A93D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A231E0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B605C5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</w:hyperlink>
          </w:p>
        </w:tc>
      </w:tr>
      <w:tr w:rsidR="004F4962" w:rsidRPr="00A20225" w14:paraId="183157E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7DAA5B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9FD4E6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сочетаний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B5D47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45CD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B8A001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/7904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F4962" w:rsidRPr="00A20225" w14:paraId="7BD299E4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07117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234D69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18738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160A9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9A14B4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47998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F4962" w:rsidRPr="00A20225" w14:paraId="0DB9738D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66C69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6DEB94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76816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4F377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410A5E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2368</w:t>
              </w:r>
            </w:hyperlink>
          </w:p>
        </w:tc>
      </w:tr>
      <w:tr w:rsidR="004F4962" w:rsidRPr="00A20225" w14:paraId="6881F96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E92998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918977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76F49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920837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A520B2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9572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4F4962" w:rsidRPr="00A20225" w14:paraId="31DAF70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4AE83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DBC99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52AFD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31794A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706FB1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4F4962" w:rsidRPr="00A20225" w14:paraId="1C5B7F8A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4362F8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C388A0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130DE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08F99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15CB36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/639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4F4962" w:rsidRPr="00A20225" w14:paraId="3AA98A0B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38940A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E944BB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 вероятностей. Диаграмма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290CD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DE3C7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FC383F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</w:t>
              </w:r>
            </w:hyperlink>
          </w:p>
        </w:tc>
      </w:tr>
      <w:tr w:rsidR="004F4962" w:rsidRPr="00A20225" w14:paraId="39B9E9F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21AB9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7C00F9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2361A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E674F2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7C53E66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F4962" w:rsidRPr="00A20225" w14:paraId="658C848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C514A3A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5994DF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550CDB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F13FF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D30006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F4962" w:rsidRPr="00A20225" w14:paraId="17400FC2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AC4F48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0E4BAF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E4DE0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7C0DC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41EA8D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08061</w:t>
              </w:r>
            </w:hyperlink>
          </w:p>
        </w:tc>
      </w:tr>
      <w:tr w:rsidR="004F4962" w:rsidRPr="00A20225" w14:paraId="75DE1BDF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A93C2D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A7654C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геометрическое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биномиальное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9E31C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7711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4EA26C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afff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F4962" w:rsidRPr="00A20225" w14:paraId="297D3322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E01EB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507311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FF40F2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0F75C4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C9B36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</w:hyperlink>
          </w:p>
        </w:tc>
      </w:tr>
      <w:tr w:rsidR="004F4962" w:rsidRPr="00A20225" w14:paraId="423C3BC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1F58D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49F565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C0309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1489F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DFD874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F4962" w:rsidRPr="00A20225" w14:paraId="259FB160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CE6B4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8F76EA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5C8B9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4638C3A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A07504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</w:hyperlink>
          </w:p>
        </w:tc>
      </w:tr>
      <w:tr w:rsidR="004F4962" w:rsidRPr="00A20225" w14:paraId="732E910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A6473D5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ABCA8E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2A900A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8A28C9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74B6A0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F4962" w:rsidRPr="006821C0" w14:paraId="40961A36" w14:textId="77777777" w:rsidTr="009C5A78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5C7EFCF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BB120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569" w:type="dxa"/>
            <w:gridSpan w:val="2"/>
            <w:tcMar>
              <w:top w:w="50" w:type="dxa"/>
              <w:left w:w="100" w:type="dxa"/>
            </w:tcMar>
            <w:vAlign w:val="center"/>
          </w:tcPr>
          <w:p w14:paraId="39B06EC4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786E9F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389DE7" w14:textId="77777777" w:rsidR="004F4962" w:rsidRPr="006821C0" w:rsidRDefault="00010B83" w:rsidP="00682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6520"/>
        <w:gridCol w:w="1560"/>
        <w:gridCol w:w="1559"/>
        <w:gridCol w:w="3090"/>
      </w:tblGrid>
      <w:tr w:rsidR="004F4962" w:rsidRPr="006821C0" w14:paraId="44374EB2" w14:textId="77777777" w:rsidTr="009C5A78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EA67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</w:tc>
        <w:tc>
          <w:tcPr>
            <w:tcW w:w="6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14434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64ADF1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71B92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AD94617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2C54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4F4962" w:rsidRPr="006821C0" w14:paraId="43D5442B" w14:textId="77777777" w:rsidTr="009C5A78">
        <w:trPr>
          <w:trHeight w:val="460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2DFF4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64C95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14F22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9BB85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BCDDC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962" w:rsidRPr="00A20225" w14:paraId="04959792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7A4F7E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EC6D09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3D779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20C46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D1C5FD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/430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F4962" w:rsidRPr="00A20225" w14:paraId="3503794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9E4750E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C6BA30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85B2B6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9DB82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9AFB6C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292</w:t>
              </w:r>
            </w:hyperlink>
          </w:p>
        </w:tc>
      </w:tr>
      <w:tr w:rsidR="004F4962" w:rsidRPr="00A20225" w14:paraId="32E7E8CC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50B79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09F0B8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8AB37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14436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869EE4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</w:hyperlink>
          </w:p>
        </w:tc>
      </w:tr>
      <w:tr w:rsidR="004F4962" w:rsidRPr="00A20225" w14:paraId="16B66C74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DAB85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2DFDB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независимых испытаний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EDA53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8134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D399FD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</w:hyperlink>
          </w:p>
        </w:tc>
      </w:tr>
      <w:tr w:rsidR="004F4962" w:rsidRPr="00A20225" w14:paraId="43857C78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6B5416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385C7C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4EEE6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1C7A3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08AAFC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F4962" w:rsidRPr="00A20225" w14:paraId="2A9B117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04DD0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C9F98A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AF188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4DBEA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298CA7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adefe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F4962" w:rsidRPr="00A20225" w14:paraId="63CD042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FACA58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53154F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94FD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C6DCC0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E0F80C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F4962" w:rsidRPr="00A20225" w14:paraId="7FC57AAD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B25115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816901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A2B49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F811A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7CAF27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769</w:t>
              </w:r>
            </w:hyperlink>
          </w:p>
        </w:tc>
      </w:tr>
      <w:tr w:rsidR="004F4962" w:rsidRPr="00A20225" w14:paraId="6C6F837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0033C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0D07AD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067B5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B70A5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114222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4F4962" w:rsidRPr="00A20225" w14:paraId="30AB4AA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126C4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6CFCA2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и стандартное отклонение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C8B6AD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8EEC8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51423B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F4962" w:rsidRPr="00A20225" w14:paraId="799904A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65B7EF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F23DB6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A58F7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7D517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9AA695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F4962" w:rsidRPr="00A20225" w14:paraId="23E5537C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E545BC6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551A45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с использованием электронных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таблиц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1B006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EEBB5AE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3A59F8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884</w:t>
              </w:r>
            </w:hyperlink>
          </w:p>
        </w:tc>
      </w:tr>
      <w:tr w:rsidR="004F4962" w:rsidRPr="00A20225" w14:paraId="20DC6C64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C08F4B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946028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DB6CB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E6EF31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772F98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F4962" w:rsidRPr="00A20225" w14:paraId="65BE323D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370DD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21A14C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9C91F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9902AD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B08A56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369</w:t>
              </w:r>
            </w:hyperlink>
          </w:p>
        </w:tc>
      </w:tr>
      <w:tr w:rsidR="004F4962" w:rsidRPr="00A20225" w14:paraId="155A082B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9A357C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302C26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E8693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18681A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95E651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F4962" w:rsidRPr="00A20225" w14:paraId="6A4B325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F80C0C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7BF30B9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0F800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AFA25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BF327C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F4962" w:rsidRPr="00A20225" w14:paraId="2683393A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D76DCD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209C39C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 распределение и его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6134C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327396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A890B4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</w:hyperlink>
          </w:p>
        </w:tc>
      </w:tr>
      <w:tr w:rsidR="004F4962" w:rsidRPr="00A20225" w14:paraId="6F0418D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373F03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97920D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Равномерное распределение и его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EEC92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6C0B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53C227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F4962" w:rsidRPr="00A20225" w14:paraId="5E79B275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B399426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AF5378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5FA8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C6B5A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E32D09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/97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</w:hyperlink>
          </w:p>
        </w:tc>
      </w:tr>
      <w:tr w:rsidR="004F4962" w:rsidRPr="00A20225" w14:paraId="1F4C4D76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C01EC6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E697DD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00CF71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C6F4B3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4A4BF5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F4962" w:rsidRPr="00A20225" w14:paraId="4E7B483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4462D6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39083B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199A0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37189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3B76A7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/72953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F4962" w:rsidRPr="00A20225" w14:paraId="4C3F92F3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A8D632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D21C9D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488AC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FFE58F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D16517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F4962" w:rsidRPr="00A20225" w14:paraId="4BE8CB59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DF55CE1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8F8ED1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AC84E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72EA2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48CE2E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fcbacf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</w:hyperlink>
          </w:p>
        </w:tc>
      </w:tr>
      <w:tr w:rsidR="004F4962" w:rsidRPr="00A20225" w14:paraId="0F364B3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CDE79B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23AE9B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250B7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35A2F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1DBA4D5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/538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</w:hyperlink>
          </w:p>
        </w:tc>
      </w:tr>
      <w:tr w:rsidR="004F4962" w:rsidRPr="00A20225" w14:paraId="643993AA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0EF53F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87426C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00A58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DA9124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5FF0A4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/272910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</w:hyperlink>
          </w:p>
        </w:tc>
      </w:tr>
      <w:tr w:rsidR="004F4962" w:rsidRPr="00A20225" w14:paraId="1AF39EB1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E2CD1B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AE3515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DB32EF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1ECAAB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E5200C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F4962" w:rsidRPr="00A20225" w14:paraId="37C24C24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1BB715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54B5EB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7E8F1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45418C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24F074E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/5964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</w:hyperlink>
          </w:p>
        </w:tc>
      </w:tr>
      <w:tr w:rsidR="004F4962" w:rsidRPr="00A20225" w14:paraId="34E4A9A8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EFC2B7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100DC4D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B4453B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74BE8B3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62AD97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debe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F4962" w:rsidRPr="00A20225" w14:paraId="499D8BC3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4D5132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830C9B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2B7A0E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A406C5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54A4996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efb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</w:hyperlink>
          </w:p>
        </w:tc>
      </w:tr>
      <w:tr w:rsidR="004F4962" w:rsidRPr="00A20225" w14:paraId="58DEF2A2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C078A09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08475F1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51733A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250F51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66C9701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</w:hyperlink>
          </w:p>
        </w:tc>
      </w:tr>
      <w:tr w:rsidR="004F4962" w:rsidRPr="00A20225" w14:paraId="6894A59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0F127B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6944EC8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32A3A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BC0DE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A6D925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F4962" w:rsidRPr="00A20225" w14:paraId="0CA8D40A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A28234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5A69DCA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Повторение, обобщение и систематизация знаний.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случайной величины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42013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35E7C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4C08E79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/640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ebf</w:t>
              </w:r>
            </w:hyperlink>
          </w:p>
        </w:tc>
      </w:tr>
      <w:tr w:rsidR="004F4962" w:rsidRPr="00A20225" w14:paraId="12E56A5E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DB2ABF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4A03B42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243DE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677DB2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054DC0A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/0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597</w:t>
              </w:r>
            </w:hyperlink>
          </w:p>
        </w:tc>
      </w:tr>
      <w:tr w:rsidR="004F4962" w:rsidRPr="00A20225" w14:paraId="7E78750B" w14:textId="77777777" w:rsidTr="009C5A78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2E5080" w14:textId="77777777" w:rsidR="004F4962" w:rsidRPr="006821C0" w:rsidRDefault="00010B83" w:rsidP="00682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520" w:type="dxa"/>
            <w:tcMar>
              <w:top w:w="50" w:type="dxa"/>
              <w:left w:w="100" w:type="dxa"/>
            </w:tcMar>
            <w:vAlign w:val="center"/>
          </w:tcPr>
          <w:p w14:paraId="39D2E26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43F06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6A12E8" w14:textId="77777777" w:rsidR="004F4962" w:rsidRPr="006821C0" w:rsidRDefault="004F4962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14:paraId="3F641B4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/5006273</w:t>
              </w:r>
              <w:r w:rsidRPr="006821C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F4962" w:rsidRPr="006821C0" w14:paraId="3EDEE05B" w14:textId="77777777" w:rsidTr="009C5A78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14:paraId="6E2F34E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0DA9A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569" w:type="dxa"/>
            <w:gridSpan w:val="2"/>
            <w:tcMar>
              <w:top w:w="50" w:type="dxa"/>
              <w:left w:w="100" w:type="dxa"/>
            </w:tcMar>
            <w:vAlign w:val="center"/>
          </w:tcPr>
          <w:p w14:paraId="3B336CBA" w14:textId="77777777" w:rsidR="004F4962" w:rsidRPr="006821C0" w:rsidRDefault="004F4962" w:rsidP="006821C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7"/>
    </w:tbl>
    <w:p w14:paraId="0751D329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0905AC" w14:textId="77777777" w:rsidR="004F4962" w:rsidRPr="006821C0" w:rsidRDefault="00010B83" w:rsidP="006821C0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50847163"/>
      <w:bookmarkEnd w:id="18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C2B81BC" w14:textId="77777777" w:rsidR="004F4962" w:rsidRPr="006821C0" w:rsidRDefault="004532E5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010B83" w:rsidRPr="006821C0">
        <w:rPr>
          <w:rFonts w:ascii="Times New Roman" w:hAnsi="Times New Roman" w:cs="Times New Roman"/>
          <w:b/>
          <w:color w:val="000000"/>
          <w:sz w:val="24"/>
          <w:szCs w:val="24"/>
        </w:rPr>
        <w:t>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4F4962" w:rsidRPr="00A20225" w14:paraId="7140E6A0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C1CD280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8C4641A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F4962" w:rsidRPr="006821C0" w14:paraId="0709AAEC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1DC7645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1B20F81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4F4962" w:rsidRPr="00A20225" w14:paraId="4CB88D0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EED828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DE747C2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и строить таблицы и диаграммы</w:t>
            </w:r>
          </w:p>
        </w:tc>
      </w:tr>
      <w:tr w:rsidR="004F4962" w:rsidRPr="00A20225" w14:paraId="44A265D2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F083909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980FE23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4F4962" w:rsidRPr="00A20225" w14:paraId="5E2C680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52912B7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3BFBFC3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4F4962" w:rsidRPr="00A20225" w14:paraId="37247319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8A03D6B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6612063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4F4962" w:rsidRPr="00A20225" w14:paraId="486D4A20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C604699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4811E1E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4F4962" w:rsidRPr="00A20225" w14:paraId="2069BC1D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3C196AD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4BE37A6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4F4962" w:rsidRPr="00A20225" w14:paraId="49FAD02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3627217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2BF8FC2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4F4962" w:rsidRPr="00A20225" w14:paraId="0816973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6115239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18C228F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65B4464A" w14:textId="77777777" w:rsidR="004F4962" w:rsidRPr="006821C0" w:rsidRDefault="00010B83" w:rsidP="006821C0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4F4962" w:rsidRPr="00A20225" w14:paraId="3D900B95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FF963E4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D7A07F5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F4962" w:rsidRPr="006821C0" w14:paraId="67168AD1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A193B34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15011F32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4F4962" w:rsidRPr="00A20225" w14:paraId="08265ED3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6D862F8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1659A547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4F4962" w:rsidRPr="00A20225" w14:paraId="14FBD9FC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31089D0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6C83BD23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4F4962" w:rsidRPr="00A20225" w14:paraId="3FCD7F5E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CE64C2D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4A051398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законе больших чисел</w:t>
            </w:r>
          </w:p>
        </w:tc>
      </w:tr>
      <w:tr w:rsidR="004F4962" w:rsidRPr="00A20225" w14:paraId="01454460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99C081F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01F07857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14:paraId="2402DC2F" w14:textId="77777777" w:rsidR="004F4962" w:rsidRPr="006821C0" w:rsidRDefault="00010B83" w:rsidP="006821C0">
      <w:pPr>
        <w:spacing w:before="199" w:after="199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block-50847164"/>
      <w:bookmarkEnd w:id="19"/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ПРОВЕРЯЕМЫЕ ЭЛЕМЕНТЫ СОДЕРЖАНИЯ</w:t>
      </w:r>
    </w:p>
    <w:p w14:paraId="1CC5C96C" w14:textId="77777777" w:rsidR="004F4962" w:rsidRPr="006821C0" w:rsidRDefault="004F4962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6ACCFF9C" w14:textId="77777777" w:rsidR="004F4962" w:rsidRPr="006821C0" w:rsidRDefault="00010B83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14:paraId="5576F988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4F4962" w:rsidRPr="006821C0" w14:paraId="554A7CE2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04FCBF8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050C2B6" w14:textId="77777777" w:rsidR="004F4962" w:rsidRPr="006821C0" w:rsidRDefault="00010B83" w:rsidP="006821C0">
            <w:pPr>
              <w:spacing w:after="0" w:line="240" w:lineRule="auto"/>
              <w:ind w:left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4F4962" w:rsidRPr="006821C0" w14:paraId="2A2F16B7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5A5CFDB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523D1A8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4F4962" w:rsidRPr="00A20225" w14:paraId="4A08E564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B87278B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B05011F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4F4962" w:rsidRPr="006821C0" w14:paraId="6EB2B140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2551314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4C9D9BB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4F4962" w:rsidRPr="006821C0" w14:paraId="491799CF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846C7AE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E67398D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Эйлера. Формула сложения вероятностей</w:t>
            </w:r>
          </w:p>
        </w:tc>
      </w:tr>
      <w:tr w:rsidR="004F4962" w:rsidRPr="006821C0" w14:paraId="4ED71FB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9746DE5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72A8BFE8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 полной вероятности. Независимые события</w:t>
            </w:r>
          </w:p>
        </w:tc>
      </w:tr>
      <w:tr w:rsidR="004F4962" w:rsidRPr="00A20225" w14:paraId="69B3B5D3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DE79F3F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9D4F47A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4F4962" w:rsidRPr="006821C0" w14:paraId="4A4ED633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E5340C3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AE83BE6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 независимых испытаний Бернулли</w:t>
            </w:r>
          </w:p>
        </w:tc>
      </w:tr>
      <w:tr w:rsidR="004F4962" w:rsidRPr="006821C0" w14:paraId="5F041094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D7C2EBB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0198B5C" w14:textId="77777777" w:rsidR="004F4962" w:rsidRPr="006821C0" w:rsidRDefault="00010B83" w:rsidP="006821C0">
            <w:pPr>
              <w:spacing w:after="0" w:line="240" w:lineRule="auto"/>
              <w:ind w:left="2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распределений, в том числе геометрическое и биномиальное</w:t>
            </w:r>
          </w:p>
        </w:tc>
      </w:tr>
    </w:tbl>
    <w:p w14:paraId="39FCD489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3724C49" w14:textId="77777777" w:rsidR="004F4962" w:rsidRPr="006821C0" w:rsidRDefault="00010B83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821C0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14:paraId="42E54F0E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4F4962" w:rsidRPr="006821C0" w14:paraId="08BEAC7D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216B150" w14:textId="77777777" w:rsidR="004F4962" w:rsidRPr="006821C0" w:rsidRDefault="00010B83" w:rsidP="006821C0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6B9D331C" w14:textId="77777777" w:rsidR="004F4962" w:rsidRPr="006821C0" w:rsidRDefault="00010B83" w:rsidP="006821C0">
            <w:pPr>
              <w:spacing w:after="0" w:line="240" w:lineRule="auto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4F4962" w:rsidRPr="006821C0" w14:paraId="03DA617E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EBFFDE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19C3B3EE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статистика</w:t>
            </w:r>
          </w:p>
        </w:tc>
      </w:tr>
      <w:tr w:rsidR="004F4962" w:rsidRPr="006821C0" w14:paraId="62664B09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BDAE2CE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473BF657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4F4962" w:rsidRPr="006821C0" w14:paraId="146BACC9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9597389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47B20B63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Закон больших чисел и его роль в науке, природе и обществе.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метод исследований</w:t>
            </w:r>
          </w:p>
        </w:tc>
      </w:tr>
      <w:tr w:rsidR="004F4962" w:rsidRPr="006821C0" w14:paraId="3F962027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1D04A01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EB3B792" w14:textId="77777777" w:rsidR="004F4962" w:rsidRPr="006821C0" w:rsidRDefault="00010B83" w:rsidP="006821C0">
            <w:pPr>
              <w:spacing w:after="0" w:line="240" w:lineRule="auto"/>
              <w:ind w:left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14:paraId="7D5C46EA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58197B8A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4962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64A532C6" w14:textId="77777777" w:rsidR="004F4962" w:rsidRPr="006821C0" w:rsidRDefault="00010B83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block-50847165"/>
      <w:bookmarkEnd w:id="20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3099C75F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4F4962" w:rsidRPr="00A20225" w14:paraId="04C54253" w14:textId="77777777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682618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2E34B1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4F4962" w:rsidRPr="00A20225" w14:paraId="0986B324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8E12C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B72ADE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4F4962" w:rsidRPr="00A20225" w14:paraId="0731B9A0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932A5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BCC49A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4F4962" w:rsidRPr="00A20225" w14:paraId="0DC615FF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AAE69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C5C58C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4F4962" w:rsidRPr="00A20225" w14:paraId="3AD0AF9F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46935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58FDAF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4F4962" w:rsidRPr="00A20225" w14:paraId="78EBC6FE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EE287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5938F43" w14:textId="20E2909B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</w:t>
            </w:r>
            <w:r w:rsidR="00B90ED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задач из реальной жизни;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4F4962" w:rsidRPr="00A20225" w14:paraId="2D70737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3DED5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AC61DC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4F4962" w:rsidRPr="00A20225" w14:paraId="4055F91D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09995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14C1F3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4F4962" w:rsidRPr="00A20225" w14:paraId="752E894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42A49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0B1845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4F4962" w:rsidRPr="00A20225" w14:paraId="33769D37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55E8F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BD7737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4F4962" w:rsidRPr="00A20225" w14:paraId="03C2A8A7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7A04C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C16DA5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различным признакам, выполнять необходимые дополнительные построения</w:t>
            </w:r>
            <w:proofErr w:type="gramEnd"/>
          </w:p>
        </w:tc>
      </w:tr>
      <w:tr w:rsidR="004F4962" w:rsidRPr="00A20225" w14:paraId="21DCD069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CCC3D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382F42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4F4962" w:rsidRPr="00A20225" w14:paraId="6DD4E01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3422F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E2F0B6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4F4962" w:rsidRPr="00A20225" w14:paraId="481F04CE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A6517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990EE9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690831C5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4F4962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7A6A31B9" w14:textId="77777777" w:rsidR="004F4962" w:rsidRPr="006821C0" w:rsidRDefault="00010B83" w:rsidP="006821C0">
      <w:pPr>
        <w:spacing w:before="199" w:after="199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50847166"/>
      <w:bookmarkEnd w:id="21"/>
      <w:r w:rsidRPr="006821C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ЕГЭ ПО МАТЕМАТИКЕ</w:t>
      </w:r>
    </w:p>
    <w:p w14:paraId="57027A45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4F4962" w:rsidRPr="006821C0" w14:paraId="0EC28CB2" w14:textId="7777777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51990D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  <w:t xml:space="preserve"> </w:t>
            </w: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0D677E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4F4962" w:rsidRPr="006821C0" w14:paraId="1E19226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9C4FD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FB000B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 и вычисления</w:t>
            </w:r>
          </w:p>
        </w:tc>
      </w:tr>
      <w:tr w:rsidR="004F4962" w:rsidRPr="00A20225" w14:paraId="07B0CEB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48EDA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9D1262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F4962" w:rsidRPr="00A20225" w14:paraId="46FF0BE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F7906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86ADF2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4F4962" w:rsidRPr="00A20225" w14:paraId="336C3AF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8234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8EE923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4F4962" w:rsidRPr="006821C0" w14:paraId="5DF538D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201B8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CCC200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с целым показателем. Степень с рациональным показателем.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степени</w:t>
            </w:r>
          </w:p>
        </w:tc>
      </w:tr>
      <w:tr w:rsidR="004F4962" w:rsidRPr="00A20225" w14:paraId="023329A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92152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6414CF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4F4962" w:rsidRPr="00A20225" w14:paraId="2201FEF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D1B7C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B84D59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4F4962" w:rsidRPr="006821C0" w14:paraId="3361A0B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9ECA5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3C4E3B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F4962" w:rsidRPr="006821C0" w14:paraId="6749D59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5FDBF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F861E6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выражений</w:t>
            </w:r>
          </w:p>
        </w:tc>
      </w:tr>
      <w:tr w:rsidR="004F4962" w:rsidRPr="006821C0" w14:paraId="2CB43A0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94298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D0AA6F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Комплексные числа</w:t>
            </w:r>
          </w:p>
        </w:tc>
      </w:tr>
      <w:tr w:rsidR="004F4962" w:rsidRPr="006821C0" w14:paraId="359A9C9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2318C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279616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</w:tr>
      <w:tr w:rsidR="004F4962" w:rsidRPr="00A20225" w14:paraId="2097313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75FD3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47ED3F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уравнения</w:t>
            </w:r>
          </w:p>
        </w:tc>
      </w:tr>
      <w:tr w:rsidR="004F4962" w:rsidRPr="006821C0" w14:paraId="5BD7B5A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477CB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8897198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уравнения</w:t>
            </w:r>
          </w:p>
        </w:tc>
      </w:tr>
      <w:tr w:rsidR="004F4962" w:rsidRPr="006821C0" w14:paraId="18D7FE8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5F9A0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7A6109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уравнения</w:t>
            </w:r>
          </w:p>
        </w:tc>
      </w:tr>
      <w:tr w:rsidR="004F4962" w:rsidRPr="006821C0" w14:paraId="58E2A7B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4C29F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1F2563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уравнения</w:t>
            </w:r>
          </w:p>
        </w:tc>
      </w:tr>
      <w:tr w:rsidR="004F4962" w:rsidRPr="00A20225" w14:paraId="0E8D665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48FD9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D3613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и дробно-рациональные неравенства</w:t>
            </w:r>
          </w:p>
        </w:tc>
      </w:tr>
      <w:tr w:rsidR="004F4962" w:rsidRPr="006821C0" w14:paraId="2D5A729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9B637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143492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 неравенства</w:t>
            </w:r>
          </w:p>
        </w:tc>
      </w:tr>
      <w:tr w:rsidR="004F4962" w:rsidRPr="006821C0" w14:paraId="608CEFD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A529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56F0E8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Показательные и логарифмические неравенства</w:t>
            </w:r>
          </w:p>
        </w:tc>
      </w:tr>
      <w:tr w:rsidR="004F4962" w:rsidRPr="006821C0" w14:paraId="0A3FBEA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D9EEB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A698C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неравенства</w:t>
            </w:r>
          </w:p>
        </w:tc>
      </w:tr>
      <w:tr w:rsidR="004F4962" w:rsidRPr="00A20225" w14:paraId="22A09AE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827EB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42F43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и совокупности уравнений и неравенств</w:t>
            </w:r>
          </w:p>
        </w:tc>
      </w:tr>
      <w:tr w:rsidR="004F4962" w:rsidRPr="00A20225" w14:paraId="4E8EA25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6297F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F6C734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Уравнения, неравенства и системы с параметрами</w:t>
            </w:r>
          </w:p>
        </w:tc>
      </w:tr>
      <w:tr w:rsidR="004F4962" w:rsidRPr="00A20225" w14:paraId="0E6F8B9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F6A4A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1171AE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4F4962" w:rsidRPr="006821C0" w14:paraId="1E2C8D8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4A4BB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5475FA2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</w:t>
            </w:r>
          </w:p>
        </w:tc>
      </w:tr>
      <w:tr w:rsidR="004F4962" w:rsidRPr="006821C0" w14:paraId="3394FA0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3DB5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5F503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функции</w:t>
            </w:r>
          </w:p>
        </w:tc>
      </w:tr>
      <w:tr w:rsidR="004F4962" w:rsidRPr="00A20225" w14:paraId="2A25A6F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4923FA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1F61F9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4F4962" w:rsidRPr="00A20225" w14:paraId="31EA8DC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83086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AE72E5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 w:rsidRPr="006821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</w:tr>
      <w:tr w:rsidR="004F4962" w:rsidRPr="00A20225" w14:paraId="42E66E4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4E41D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B414AF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4F4962" w:rsidRPr="00A20225" w14:paraId="4E98190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20F84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4E2746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4F4962" w:rsidRPr="00A20225" w14:paraId="1ED8C9F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05600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5412297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4F4962" w:rsidRPr="006821C0" w14:paraId="25A9A63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C974D3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493D04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Последовательности, способы задания последовательностей</w:t>
            </w:r>
          </w:p>
        </w:tc>
      </w:tr>
      <w:tr w:rsidR="004F4962" w:rsidRPr="00A20225" w14:paraId="7A4BB80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5B03F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6B509F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F4962" w:rsidRPr="006821C0" w14:paraId="391C781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DF849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AEF4AF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 математического анализа</w:t>
            </w:r>
          </w:p>
        </w:tc>
      </w:tr>
      <w:tr w:rsidR="004F4962" w:rsidRPr="00A20225" w14:paraId="19EFACD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8F72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86F893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4F4962" w:rsidRPr="006821C0" w14:paraId="56AE19E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C788B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3D53DB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 наибольшего и наименьшего значения функции на отрезке</w:t>
            </w:r>
          </w:p>
        </w:tc>
      </w:tr>
      <w:tr w:rsidR="004F4962" w:rsidRPr="006821C0" w14:paraId="74E3D60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25A7F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FAA574B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Первообразная. Интеграл</w:t>
            </w:r>
          </w:p>
        </w:tc>
      </w:tr>
      <w:tr w:rsidR="004F4962" w:rsidRPr="006821C0" w14:paraId="6F42911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9789A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89099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и логика</w:t>
            </w:r>
          </w:p>
        </w:tc>
      </w:tr>
      <w:tr w:rsidR="004F4962" w:rsidRPr="00A20225" w14:paraId="3A2190A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C617D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58E961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4F4962" w:rsidRPr="006821C0" w14:paraId="36A827B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B83B4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AC5F08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</w:p>
        </w:tc>
      </w:tr>
      <w:tr w:rsidR="004F4962" w:rsidRPr="006821C0" w14:paraId="7B01C05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080FF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C5A3075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статистика</w:t>
            </w:r>
          </w:p>
        </w:tc>
      </w:tr>
      <w:tr w:rsidR="004F4962" w:rsidRPr="006821C0" w14:paraId="108DA66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3D6AAF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832665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</w:tr>
      <w:tr w:rsidR="004F4962" w:rsidRPr="006821C0" w14:paraId="3B6D9C8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355BC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0E3756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</w:p>
        </w:tc>
      </w:tr>
      <w:tr w:rsidR="004F4962" w:rsidRPr="006821C0" w14:paraId="2EBDF17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19FEE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B545E99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Комбинаторика</w:t>
            </w:r>
          </w:p>
        </w:tc>
      </w:tr>
      <w:tr w:rsidR="004F4962" w:rsidRPr="006821C0" w14:paraId="137C29A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E552E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3AB08C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</w:p>
        </w:tc>
      </w:tr>
      <w:tr w:rsidR="004F4962" w:rsidRPr="006821C0" w14:paraId="6CC3802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5705C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E862EF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</w:t>
            </w:r>
          </w:p>
        </w:tc>
      </w:tr>
      <w:tr w:rsidR="004F4962" w:rsidRPr="00A20225" w14:paraId="26DA43D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17751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5F4AE94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</w:tr>
      <w:tr w:rsidR="004F4962" w:rsidRPr="006821C0" w14:paraId="3510887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68CA4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523AF80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</w:tr>
      <w:tr w:rsidR="004F4962" w:rsidRPr="006821C0" w14:paraId="3672493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FCADE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2682BC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Тела и поверхности вращения</w:t>
            </w:r>
          </w:p>
        </w:tc>
      </w:tr>
      <w:tr w:rsidR="004F4962" w:rsidRPr="006821C0" w14:paraId="386EBCD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6F20BD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747CC21" w14:textId="77777777" w:rsidR="004F4962" w:rsidRPr="006821C0" w:rsidRDefault="00010B83" w:rsidP="006821C0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векторы</w:t>
            </w:r>
          </w:p>
        </w:tc>
      </w:tr>
    </w:tbl>
    <w:p w14:paraId="0B4E8BED" w14:textId="77777777" w:rsidR="004F4962" w:rsidRPr="006821C0" w:rsidRDefault="004F4962" w:rsidP="006821C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10BF85B4" w14:textId="77777777" w:rsidR="004F4962" w:rsidRPr="006821C0" w:rsidRDefault="004F4962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398162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1CCB9F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40C869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33ADDB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A99989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2ACE79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39ED67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C6EE39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49291E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D1443A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7CDCC1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2FF6DF" w14:textId="77777777" w:rsidR="006821C0" w:rsidRPr="006821C0" w:rsidRDefault="006821C0" w:rsidP="006821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1E0644F" w14:textId="2900354D" w:rsidR="006821C0" w:rsidRPr="00B90EDF" w:rsidRDefault="006821C0" w:rsidP="006821C0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ED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(кодификатор) проверяемых</w:t>
      </w:r>
      <w:r w:rsidR="00B90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0EDF">
        <w:rPr>
          <w:rFonts w:ascii="Times New Roman" w:hAnsi="Times New Roman" w:cs="Times New Roman"/>
          <w:b/>
          <w:bCs/>
          <w:sz w:val="28"/>
          <w:szCs w:val="28"/>
        </w:rPr>
        <w:t>требований к метапредметным результатам освоения основной</w:t>
      </w:r>
      <w:r w:rsidR="00B90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90EDF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 среднего общего образования</w:t>
      </w:r>
    </w:p>
    <w:p w14:paraId="287508A9" w14:textId="77777777" w:rsidR="006821C0" w:rsidRPr="006821C0" w:rsidRDefault="006821C0" w:rsidP="006821C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6821C0" w:rsidRPr="00A20225" w14:paraId="77255D72" w14:textId="77777777" w:rsidTr="00116DBA">
        <w:tc>
          <w:tcPr>
            <w:tcW w:w="1701" w:type="dxa"/>
          </w:tcPr>
          <w:p w14:paraId="2CDA0CB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7370" w:type="dxa"/>
          </w:tcPr>
          <w:p w14:paraId="4425BF36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Проверяемые требования к метапредметным результатам освоения основной образовательной программы среднего общего образования</w:t>
            </w:r>
          </w:p>
        </w:tc>
      </w:tr>
      <w:tr w:rsidR="006821C0" w:rsidRPr="00A20225" w14:paraId="781DA208" w14:textId="77777777" w:rsidTr="00116DBA">
        <w:tc>
          <w:tcPr>
            <w:tcW w:w="1701" w:type="dxa"/>
          </w:tcPr>
          <w:p w14:paraId="6F7ECEA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0" w:type="dxa"/>
          </w:tcPr>
          <w:p w14:paraId="6ECAE0C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Познавательные универсальные учебные действия (далее - УУД)</w:t>
            </w:r>
          </w:p>
        </w:tc>
      </w:tr>
      <w:tr w:rsidR="006821C0" w:rsidRPr="006821C0" w14:paraId="7071B2E8" w14:textId="77777777" w:rsidTr="00116DBA">
        <w:tc>
          <w:tcPr>
            <w:tcW w:w="1701" w:type="dxa"/>
          </w:tcPr>
          <w:p w14:paraId="23DDFD3A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0" w:type="dxa"/>
          </w:tcPr>
          <w:p w14:paraId="1648585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Базовые логические действия</w:t>
            </w:r>
          </w:p>
        </w:tc>
      </w:tr>
      <w:tr w:rsidR="006821C0" w:rsidRPr="00A20225" w14:paraId="3A8AF700" w14:textId="77777777" w:rsidTr="00116DBA">
        <w:tc>
          <w:tcPr>
            <w:tcW w:w="1701" w:type="dxa"/>
          </w:tcPr>
          <w:p w14:paraId="54E95C0D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370" w:type="dxa"/>
          </w:tcPr>
          <w:p w14:paraId="177D3C9C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Устанавливать существенный признак или основания для сравнения, классификации и обобщения</w:t>
            </w:r>
          </w:p>
        </w:tc>
      </w:tr>
      <w:tr w:rsidR="006821C0" w:rsidRPr="00A20225" w14:paraId="6F3EDA2F" w14:textId="77777777" w:rsidTr="00116DBA">
        <w:tc>
          <w:tcPr>
            <w:tcW w:w="1701" w:type="dxa"/>
          </w:tcPr>
          <w:p w14:paraId="00329C09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370" w:type="dxa"/>
          </w:tcPr>
          <w:p w14:paraId="3098C15D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 противоречия в рассматриваемых явлениях</w:t>
            </w:r>
          </w:p>
        </w:tc>
      </w:tr>
      <w:tr w:rsidR="006821C0" w:rsidRPr="00A20225" w14:paraId="12697701" w14:textId="77777777" w:rsidTr="00116DBA">
        <w:tc>
          <w:tcPr>
            <w:tcW w:w="1701" w:type="dxa"/>
          </w:tcPr>
          <w:p w14:paraId="59453DA6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370" w:type="dxa"/>
          </w:tcPr>
          <w:p w14:paraId="505AFDD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формулировать и актуализировать проблему, рассматривать ее всесторонне;</w:t>
            </w:r>
          </w:p>
          <w:p w14:paraId="4DC8261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</w:t>
            </w:r>
          </w:p>
        </w:tc>
      </w:tr>
      <w:tr w:rsidR="006821C0" w:rsidRPr="00A20225" w14:paraId="76AA7506" w14:textId="77777777" w:rsidTr="00116DBA">
        <w:tc>
          <w:tcPr>
            <w:tcW w:w="1701" w:type="dxa"/>
          </w:tcPr>
          <w:p w14:paraId="73071B8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370" w:type="dxa"/>
          </w:tcPr>
          <w:p w14:paraId="72B7224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Вносить коррективы в деятельность, оценивать соответствие результатов целям, оценивать риски последствий деятельности</w:t>
            </w:r>
          </w:p>
        </w:tc>
      </w:tr>
      <w:tr w:rsidR="006821C0" w:rsidRPr="00A20225" w14:paraId="6C7D00AF" w14:textId="77777777" w:rsidTr="00116DBA">
        <w:tc>
          <w:tcPr>
            <w:tcW w:w="1701" w:type="dxa"/>
          </w:tcPr>
          <w:p w14:paraId="04585DCC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7370" w:type="dxa"/>
          </w:tcPr>
          <w:p w14:paraId="4D12FCE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</w:tc>
      </w:tr>
      <w:tr w:rsidR="006821C0" w:rsidRPr="006821C0" w14:paraId="493DE5F2" w14:textId="77777777" w:rsidTr="00116DBA">
        <w:tc>
          <w:tcPr>
            <w:tcW w:w="1701" w:type="dxa"/>
          </w:tcPr>
          <w:p w14:paraId="1290207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0" w:type="dxa"/>
          </w:tcPr>
          <w:p w14:paraId="3E39C4C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Базовые исследовательские действия</w:t>
            </w:r>
          </w:p>
        </w:tc>
      </w:tr>
      <w:tr w:rsidR="006821C0" w:rsidRPr="00A20225" w14:paraId="332E173A" w14:textId="77777777" w:rsidTr="00116DBA">
        <w:tc>
          <w:tcPr>
            <w:tcW w:w="1701" w:type="dxa"/>
          </w:tcPr>
          <w:p w14:paraId="66AB59D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370" w:type="dxa"/>
          </w:tcPr>
          <w:p w14:paraId="56A280A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</w:t>
            </w:r>
          </w:p>
        </w:tc>
      </w:tr>
      <w:tr w:rsidR="006821C0" w:rsidRPr="00A20225" w14:paraId="1B1647D6" w14:textId="77777777" w:rsidTr="00116DBA">
        <w:tc>
          <w:tcPr>
            <w:tcW w:w="1701" w:type="dxa"/>
          </w:tcPr>
          <w:p w14:paraId="0A3DEB6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370" w:type="dxa"/>
          </w:tcPr>
          <w:p w14:paraId="047BC3E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</w:tc>
      </w:tr>
      <w:tr w:rsidR="006821C0" w:rsidRPr="00A20225" w14:paraId="6007FDE1" w14:textId="77777777" w:rsidTr="00116DBA">
        <w:tc>
          <w:tcPr>
            <w:tcW w:w="1701" w:type="dxa"/>
          </w:tcPr>
          <w:p w14:paraId="40CE9FF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370" w:type="dxa"/>
          </w:tcPr>
          <w:p w14:paraId="51DB2AD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типа мышления, владение научной терминологией, ключевыми понятиями и методами</w:t>
            </w:r>
          </w:p>
        </w:tc>
      </w:tr>
      <w:tr w:rsidR="006821C0" w:rsidRPr="00A20225" w14:paraId="30737B34" w14:textId="77777777" w:rsidTr="00116DBA">
        <w:tc>
          <w:tcPr>
            <w:tcW w:w="1701" w:type="dxa"/>
          </w:tcPr>
          <w:p w14:paraId="2DA3974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370" w:type="dxa"/>
          </w:tcPr>
          <w:p w14:paraId="77EF3FE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</w:t>
            </w:r>
          </w:p>
        </w:tc>
      </w:tr>
      <w:tr w:rsidR="006821C0" w:rsidRPr="00A20225" w14:paraId="614F392F" w14:textId="77777777" w:rsidTr="00116DBA">
        <w:tc>
          <w:tcPr>
            <w:tcW w:w="1701" w:type="dxa"/>
          </w:tcPr>
          <w:p w14:paraId="594A3E26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1.2.5</w:t>
            </w:r>
          </w:p>
        </w:tc>
        <w:tc>
          <w:tcPr>
            <w:tcW w:w="7370" w:type="dxa"/>
          </w:tcPr>
          <w:p w14:paraId="103F23D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Анализировать полученные в ходе решения задачи результаты, критически оценивать их достоверность, прогнозировать изменение в новых условиях</w:t>
            </w:r>
          </w:p>
        </w:tc>
      </w:tr>
      <w:tr w:rsidR="006821C0" w:rsidRPr="00A20225" w14:paraId="7BBD36E3" w14:textId="77777777" w:rsidTr="00116DBA">
        <w:tc>
          <w:tcPr>
            <w:tcW w:w="1701" w:type="dxa"/>
          </w:tcPr>
          <w:p w14:paraId="3751BBD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7370" w:type="dxa"/>
          </w:tcPr>
          <w:p w14:paraId="55A09D18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0DB7881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уметь интегрировать знания из разных предметных областей;</w:t>
            </w:r>
          </w:p>
          <w:p w14:paraId="54EBF906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целенаправленный поиск переноса средств и способов действия в профессиональную среду</w:t>
            </w:r>
          </w:p>
        </w:tc>
      </w:tr>
      <w:tr w:rsidR="006821C0" w:rsidRPr="00A20225" w14:paraId="504037CD" w14:textId="77777777" w:rsidTr="00116DBA">
        <w:tc>
          <w:tcPr>
            <w:tcW w:w="1701" w:type="dxa"/>
          </w:tcPr>
          <w:p w14:paraId="24EFAF4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1.2.7</w:t>
            </w:r>
          </w:p>
        </w:tc>
        <w:tc>
          <w:tcPr>
            <w:tcW w:w="7370" w:type="dxa"/>
          </w:tcPr>
          <w:p w14:paraId="1A23362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3E0E1A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собственные задачи в образовательной деятельности и жизненных ситуациях;</w:t>
            </w:r>
          </w:p>
          <w:p w14:paraId="753D0CE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ставить проблемы и задачи, допускающие альтернативные решения;</w:t>
            </w:r>
          </w:p>
          <w:p w14:paraId="42248F7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выдвигать новые идеи, предлагать оригинальные подходы и решения;</w:t>
            </w:r>
          </w:p>
          <w:p w14:paraId="0FA1E0F8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разрабатывать план решения проблемы с учетом анализа имеющихся материальных и нематериальных ресурсов</w:t>
            </w:r>
          </w:p>
        </w:tc>
      </w:tr>
      <w:tr w:rsidR="006821C0" w:rsidRPr="006821C0" w14:paraId="30EA5FD7" w14:textId="77777777" w:rsidTr="00116DBA">
        <w:tc>
          <w:tcPr>
            <w:tcW w:w="1701" w:type="dxa"/>
          </w:tcPr>
          <w:p w14:paraId="4AA985A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0" w:type="dxa"/>
          </w:tcPr>
          <w:p w14:paraId="6479D4EC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Работа с информацией</w:t>
            </w:r>
          </w:p>
        </w:tc>
      </w:tr>
      <w:tr w:rsidR="006821C0" w:rsidRPr="00A20225" w14:paraId="03BBDF9D" w14:textId="77777777" w:rsidTr="00116DBA">
        <w:tc>
          <w:tcPr>
            <w:tcW w:w="1701" w:type="dxa"/>
          </w:tcPr>
          <w:p w14:paraId="2A6B897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370" w:type="dxa"/>
          </w:tcPr>
          <w:p w14:paraId="7A860D5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</w:p>
        </w:tc>
      </w:tr>
      <w:tr w:rsidR="006821C0" w:rsidRPr="00A20225" w14:paraId="0DB4945D" w14:textId="77777777" w:rsidTr="00116DBA">
        <w:tc>
          <w:tcPr>
            <w:tcW w:w="1701" w:type="dxa"/>
          </w:tcPr>
          <w:p w14:paraId="597E454D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370" w:type="dxa"/>
          </w:tcPr>
          <w:p w14:paraId="5C358EC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</w:t>
            </w:r>
          </w:p>
        </w:tc>
      </w:tr>
      <w:tr w:rsidR="006821C0" w:rsidRPr="00A20225" w14:paraId="67FC498D" w14:textId="77777777" w:rsidTr="00116DBA">
        <w:tc>
          <w:tcPr>
            <w:tcW w:w="1701" w:type="dxa"/>
          </w:tcPr>
          <w:p w14:paraId="63AC5C3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370" w:type="dxa"/>
          </w:tcPr>
          <w:p w14:paraId="665BBA0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Оценивать достоверность, легитимность информации, ее соответствие правовым и морально-этическим нормам</w:t>
            </w:r>
          </w:p>
        </w:tc>
      </w:tr>
      <w:tr w:rsidR="006821C0" w:rsidRPr="00A20225" w14:paraId="5F9E56C9" w14:textId="77777777" w:rsidTr="00116DBA">
        <w:tc>
          <w:tcPr>
            <w:tcW w:w="1701" w:type="dxa"/>
          </w:tcPr>
          <w:p w14:paraId="549E8A1A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7370" w:type="dxa"/>
          </w:tcPr>
          <w:p w14:paraId="6124E62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6821C0" w:rsidRPr="00A20225" w14:paraId="1A8B4948" w14:textId="77777777" w:rsidTr="00116DBA">
        <w:tc>
          <w:tcPr>
            <w:tcW w:w="1701" w:type="dxa"/>
          </w:tcPr>
          <w:p w14:paraId="5874371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370" w:type="dxa"/>
          </w:tcPr>
          <w:p w14:paraId="7D72073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</w:tr>
      <w:tr w:rsidR="006821C0" w:rsidRPr="006821C0" w14:paraId="17F7178C" w14:textId="77777777" w:rsidTr="00116DBA">
        <w:tc>
          <w:tcPr>
            <w:tcW w:w="1701" w:type="dxa"/>
          </w:tcPr>
          <w:p w14:paraId="6C871E8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0" w:type="dxa"/>
          </w:tcPr>
          <w:p w14:paraId="16AA226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Коммуникативные УУД</w:t>
            </w:r>
          </w:p>
        </w:tc>
      </w:tr>
      <w:tr w:rsidR="006821C0" w:rsidRPr="006821C0" w14:paraId="239636A9" w14:textId="77777777" w:rsidTr="00116DBA">
        <w:tc>
          <w:tcPr>
            <w:tcW w:w="1701" w:type="dxa"/>
          </w:tcPr>
          <w:p w14:paraId="7D4F23EE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70" w:type="dxa"/>
          </w:tcPr>
          <w:p w14:paraId="60226C00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</w:tr>
      <w:tr w:rsidR="006821C0" w:rsidRPr="00A20225" w14:paraId="36361FD9" w14:textId="77777777" w:rsidTr="00116DBA">
        <w:tc>
          <w:tcPr>
            <w:tcW w:w="1701" w:type="dxa"/>
          </w:tcPr>
          <w:p w14:paraId="54BBB22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370" w:type="dxa"/>
          </w:tcPr>
          <w:p w14:paraId="3FAD99C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14:paraId="01F1D99D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владеть различными способами общения и взаимодействия</w:t>
            </w:r>
          </w:p>
        </w:tc>
      </w:tr>
      <w:tr w:rsidR="006821C0" w:rsidRPr="00A20225" w14:paraId="60C1A5A8" w14:textId="77777777" w:rsidTr="00116DBA">
        <w:tc>
          <w:tcPr>
            <w:tcW w:w="1701" w:type="dxa"/>
          </w:tcPr>
          <w:p w14:paraId="55708A1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370" w:type="dxa"/>
          </w:tcPr>
          <w:p w14:paraId="596DB4E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</w:t>
            </w:r>
          </w:p>
        </w:tc>
      </w:tr>
      <w:tr w:rsidR="006821C0" w:rsidRPr="006821C0" w14:paraId="1951E412" w14:textId="77777777" w:rsidTr="00116DBA">
        <w:tc>
          <w:tcPr>
            <w:tcW w:w="1701" w:type="dxa"/>
          </w:tcPr>
          <w:p w14:paraId="7FFD108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370" w:type="dxa"/>
          </w:tcPr>
          <w:p w14:paraId="2A6FAD2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Аргументированно вести диалог</w:t>
            </w:r>
          </w:p>
        </w:tc>
      </w:tr>
      <w:tr w:rsidR="006821C0" w:rsidRPr="006821C0" w14:paraId="47DF7EF3" w14:textId="77777777" w:rsidTr="00116DBA">
        <w:tc>
          <w:tcPr>
            <w:tcW w:w="1701" w:type="dxa"/>
          </w:tcPr>
          <w:p w14:paraId="75A73D89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0" w:type="dxa"/>
          </w:tcPr>
          <w:p w14:paraId="2BF0970C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</w:tc>
      </w:tr>
      <w:tr w:rsidR="006821C0" w:rsidRPr="006821C0" w14:paraId="58923383" w14:textId="77777777" w:rsidTr="00116DBA">
        <w:tc>
          <w:tcPr>
            <w:tcW w:w="1701" w:type="dxa"/>
          </w:tcPr>
          <w:p w14:paraId="6416171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70" w:type="dxa"/>
          </w:tcPr>
          <w:p w14:paraId="3E803C3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</w:tr>
      <w:tr w:rsidR="006821C0" w:rsidRPr="006821C0" w14:paraId="30CE3FE6" w14:textId="77777777" w:rsidTr="00116DBA">
        <w:tc>
          <w:tcPr>
            <w:tcW w:w="1701" w:type="dxa"/>
          </w:tcPr>
          <w:p w14:paraId="7BCF114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370" w:type="dxa"/>
          </w:tcPr>
          <w:p w14:paraId="51D62E07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осуществлять познавательную деятельность, </w:t>
            </w:r>
            <w:r w:rsidRPr="00682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0B09198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</w:t>
            </w:r>
          </w:p>
        </w:tc>
      </w:tr>
      <w:tr w:rsidR="006821C0" w:rsidRPr="00A20225" w14:paraId="32DDFA85" w14:textId="77777777" w:rsidTr="00116DBA">
        <w:tc>
          <w:tcPr>
            <w:tcW w:w="1701" w:type="dxa"/>
          </w:tcPr>
          <w:p w14:paraId="73761F90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7370" w:type="dxa"/>
          </w:tcPr>
          <w:p w14:paraId="15A5BC5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236439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делать осознанный выбор, аргументировать его, брать ответственность за решение;</w:t>
            </w:r>
          </w:p>
          <w:p w14:paraId="46CB113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оценивать приобретенный опыт;</w:t>
            </w:r>
          </w:p>
          <w:p w14:paraId="775FD79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</w:t>
            </w:r>
          </w:p>
        </w:tc>
      </w:tr>
      <w:tr w:rsidR="006821C0" w:rsidRPr="006821C0" w14:paraId="44D26426" w14:textId="77777777" w:rsidTr="00116DBA">
        <w:tc>
          <w:tcPr>
            <w:tcW w:w="1701" w:type="dxa"/>
          </w:tcPr>
          <w:p w14:paraId="08E08B2C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370" w:type="dxa"/>
          </w:tcPr>
          <w:p w14:paraId="2947DC1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</w:tr>
      <w:tr w:rsidR="006821C0" w:rsidRPr="00A20225" w14:paraId="65CBC6BF" w14:textId="77777777" w:rsidTr="00116DBA">
        <w:tc>
          <w:tcPr>
            <w:tcW w:w="1701" w:type="dxa"/>
          </w:tcPr>
          <w:p w14:paraId="5658D5D4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7370" w:type="dxa"/>
          </w:tcPr>
          <w:p w14:paraId="290FFF8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</w:t>
            </w:r>
          </w:p>
        </w:tc>
      </w:tr>
      <w:tr w:rsidR="006821C0" w:rsidRPr="00A20225" w14:paraId="32B8F42A" w14:textId="77777777" w:rsidTr="00116DBA">
        <w:tc>
          <w:tcPr>
            <w:tcW w:w="1701" w:type="dxa"/>
          </w:tcPr>
          <w:p w14:paraId="55947742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7370" w:type="dxa"/>
          </w:tcPr>
          <w:p w14:paraId="3BB0121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6CB1F003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01519B21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уметь оценивать риски и своевременно принимать решения по их снижению</w:t>
            </w:r>
          </w:p>
        </w:tc>
      </w:tr>
      <w:tr w:rsidR="006821C0" w:rsidRPr="00A20225" w14:paraId="44125582" w14:textId="77777777" w:rsidTr="00116DBA">
        <w:tc>
          <w:tcPr>
            <w:tcW w:w="1701" w:type="dxa"/>
          </w:tcPr>
          <w:p w14:paraId="7C7BCB6B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370" w:type="dxa"/>
          </w:tcPr>
          <w:p w14:paraId="3437BD3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Эмоциональный интеллект, предполагающий сформированность:</w:t>
            </w:r>
          </w:p>
          <w:p w14:paraId="5963F55F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6AC93565" w14:textId="77777777" w:rsidR="006821C0" w:rsidRPr="006821C0" w:rsidRDefault="006821C0" w:rsidP="006821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1C0">
              <w:rPr>
                <w:rFonts w:ascii="Times New Roman" w:hAnsi="Times New Roman" w:cs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</w:p>
        </w:tc>
      </w:tr>
    </w:tbl>
    <w:p w14:paraId="5F5AA916" w14:textId="77777777" w:rsidR="006821C0" w:rsidRPr="006821C0" w:rsidRDefault="006821C0" w:rsidP="004532E5">
      <w:pPr>
        <w:spacing w:line="240" w:lineRule="auto"/>
        <w:rPr>
          <w:lang w:val="ru-RU"/>
        </w:rPr>
        <w:sectPr w:rsidR="006821C0" w:rsidRPr="006821C0">
          <w:pgSz w:w="11906" w:h="16383"/>
          <w:pgMar w:top="1134" w:right="850" w:bottom="1134" w:left="1701" w:header="720" w:footer="720" w:gutter="0"/>
          <w:cols w:space="720"/>
        </w:sectPr>
      </w:pPr>
    </w:p>
    <w:p w14:paraId="1026C27E" w14:textId="77777777" w:rsidR="004F4962" w:rsidRPr="00956FA9" w:rsidRDefault="004F4962" w:rsidP="004532E5">
      <w:pPr>
        <w:spacing w:line="240" w:lineRule="auto"/>
        <w:rPr>
          <w:lang w:val="ru-RU"/>
        </w:rPr>
        <w:sectPr w:rsidR="004F4962" w:rsidRPr="00956FA9">
          <w:pgSz w:w="11906" w:h="16383"/>
          <w:pgMar w:top="1134" w:right="850" w:bottom="1134" w:left="1701" w:header="720" w:footer="720" w:gutter="0"/>
          <w:cols w:space="720"/>
        </w:sectPr>
      </w:pPr>
      <w:bookmarkStart w:id="23" w:name="block-50847162"/>
      <w:bookmarkEnd w:id="22"/>
    </w:p>
    <w:bookmarkEnd w:id="23"/>
    <w:p w14:paraId="3A00110D" w14:textId="77777777" w:rsidR="00010B83" w:rsidRPr="00956FA9" w:rsidRDefault="00010B83" w:rsidP="004532E5">
      <w:pPr>
        <w:spacing w:line="240" w:lineRule="auto"/>
        <w:rPr>
          <w:lang w:val="ru-RU"/>
        </w:rPr>
      </w:pPr>
    </w:p>
    <w:sectPr w:rsidR="00010B83" w:rsidRPr="00956FA9" w:rsidSect="004F49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0A31"/>
    <w:multiLevelType w:val="multilevel"/>
    <w:tmpl w:val="3E9C6B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9B3F03"/>
    <w:multiLevelType w:val="multilevel"/>
    <w:tmpl w:val="241231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4D1ED3"/>
    <w:multiLevelType w:val="multilevel"/>
    <w:tmpl w:val="7A604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03735D"/>
    <w:multiLevelType w:val="multilevel"/>
    <w:tmpl w:val="F9D054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5F5A13"/>
    <w:multiLevelType w:val="multilevel"/>
    <w:tmpl w:val="EDC2C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921D84"/>
    <w:multiLevelType w:val="multilevel"/>
    <w:tmpl w:val="0D442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4962"/>
    <w:rsid w:val="00010B83"/>
    <w:rsid w:val="004532E5"/>
    <w:rsid w:val="004F4962"/>
    <w:rsid w:val="00505AFA"/>
    <w:rsid w:val="006821C0"/>
    <w:rsid w:val="00956FA9"/>
    <w:rsid w:val="009C5A78"/>
    <w:rsid w:val="00A20225"/>
    <w:rsid w:val="00B90EDF"/>
    <w:rsid w:val="00CF61AC"/>
    <w:rsid w:val="00DC4511"/>
    <w:rsid w:val="00D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6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496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49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6821C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64d75244" TargetMode="External"/><Relationship Id="rId39" Type="http://schemas.openxmlformats.org/officeDocument/2006/relationships/hyperlink" Target="https://m.edsoo.ru/d58ce6d1" TargetMode="External"/><Relationship Id="rId21" Type="http://schemas.openxmlformats.org/officeDocument/2006/relationships/hyperlink" Target="https://m.edsoo.ru/25c6d12b" TargetMode="External"/><Relationship Id="rId34" Type="http://schemas.openxmlformats.org/officeDocument/2006/relationships/hyperlink" Target="https://m.edsoo.ru/15941bec" TargetMode="External"/><Relationship Id="rId42" Type="http://schemas.openxmlformats.org/officeDocument/2006/relationships/hyperlink" Target="https://m.edsoo.ru/2e1f2368" TargetMode="External"/><Relationship Id="rId47" Type="http://schemas.openxmlformats.org/officeDocument/2006/relationships/hyperlink" Target="https://m.edsoo.ru/51b7ed5f" TargetMode="External"/><Relationship Id="rId50" Type="http://schemas.openxmlformats.org/officeDocument/2006/relationships/hyperlink" Target="https://m.edsoo.ru/5afff05f" TargetMode="External"/><Relationship Id="rId55" Type="http://schemas.openxmlformats.org/officeDocument/2006/relationships/hyperlink" Target="https://m.edsoo.ru/430d330a" TargetMode="External"/><Relationship Id="rId63" Type="http://schemas.openxmlformats.org/officeDocument/2006/relationships/hyperlink" Target="https://m.edsoo.ru/bcc67f76" TargetMode="External"/><Relationship Id="rId68" Type="http://schemas.openxmlformats.org/officeDocument/2006/relationships/hyperlink" Target="https://m.edsoo.ru/cf23b369" TargetMode="External"/><Relationship Id="rId76" Type="http://schemas.openxmlformats.org/officeDocument/2006/relationships/hyperlink" Target="https://m.edsoo.ru/b699ad0c" TargetMode="External"/><Relationship Id="rId84" Type="http://schemas.openxmlformats.org/officeDocument/2006/relationships/hyperlink" Target="https://m.edsoo.ru/1cc2df8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f5b423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cc10c1e2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7c9033a8" TargetMode="External"/><Relationship Id="rId32" Type="http://schemas.openxmlformats.org/officeDocument/2006/relationships/hyperlink" Target="https://m.edsoo.ru/b1e76d3a" TargetMode="External"/><Relationship Id="rId37" Type="http://schemas.openxmlformats.org/officeDocument/2006/relationships/hyperlink" Target="https://m.edsoo.ru/29dc6cb9" TargetMode="External"/><Relationship Id="rId40" Type="http://schemas.openxmlformats.org/officeDocument/2006/relationships/hyperlink" Target="https://m.edsoo.ru/7904dfb0" TargetMode="External"/><Relationship Id="rId45" Type="http://schemas.openxmlformats.org/officeDocument/2006/relationships/hyperlink" Target="https://m.edsoo.ru/639be9aa" TargetMode="External"/><Relationship Id="rId53" Type="http://schemas.openxmlformats.org/officeDocument/2006/relationships/hyperlink" Target="https://m.edsoo.ru/a985ae79" TargetMode="External"/><Relationship Id="rId58" Type="http://schemas.openxmlformats.org/officeDocument/2006/relationships/hyperlink" Target="https://m.edsoo.ru/32bc29bf" TargetMode="External"/><Relationship Id="rId66" Type="http://schemas.openxmlformats.org/officeDocument/2006/relationships/hyperlink" Target="https://m.edsoo.ru/a53cd884" TargetMode="External"/><Relationship Id="rId74" Type="http://schemas.openxmlformats.org/officeDocument/2006/relationships/hyperlink" Target="https://m.edsoo.ru/1f1f9ad9" TargetMode="External"/><Relationship Id="rId79" Type="http://schemas.openxmlformats.org/officeDocument/2006/relationships/hyperlink" Target="https://m.edsoo.ru/272910f5" TargetMode="External"/><Relationship Id="rId87" Type="http://schemas.openxmlformats.org/officeDocument/2006/relationships/hyperlink" Target="https://m.edsoo.ru/0fd6d597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20de2fc2" TargetMode="External"/><Relationship Id="rId82" Type="http://schemas.openxmlformats.org/officeDocument/2006/relationships/hyperlink" Target="https://m.edsoo.ru/e71debe4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m.edsoo.ru/5fbc5dc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dd00738d" TargetMode="External"/><Relationship Id="rId27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3057365d" TargetMode="External"/><Relationship Id="rId35" Type="http://schemas.openxmlformats.org/officeDocument/2006/relationships/hyperlink" Target="https://m.edsoo.ru/a9ec13c8" TargetMode="External"/><Relationship Id="rId43" Type="http://schemas.openxmlformats.org/officeDocument/2006/relationships/hyperlink" Target="https://m.edsoo.ru/e9572a68" TargetMode="External"/><Relationship Id="rId48" Type="http://schemas.openxmlformats.org/officeDocument/2006/relationships/hyperlink" Target="https://m.edsoo.ru/c2757cc3" TargetMode="External"/><Relationship Id="rId56" Type="http://schemas.openxmlformats.org/officeDocument/2006/relationships/hyperlink" Target="https://m.edsoo.ru/a573a292" TargetMode="External"/><Relationship Id="rId64" Type="http://schemas.openxmlformats.org/officeDocument/2006/relationships/hyperlink" Target="https://m.edsoo.ru/bf78aad6" TargetMode="External"/><Relationship Id="rId69" Type="http://schemas.openxmlformats.org/officeDocument/2006/relationships/hyperlink" Target="https://m.edsoo.ru/6c1d11a6" TargetMode="External"/><Relationship Id="rId77" Type="http://schemas.openxmlformats.org/officeDocument/2006/relationships/hyperlink" Target="https://m.edsoo.ru/3fcbacf9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0f4d3cd7" TargetMode="External"/><Relationship Id="rId72" Type="http://schemas.openxmlformats.org/officeDocument/2006/relationships/hyperlink" Target="https://m.edsoo.ru/b1c2712e" TargetMode="External"/><Relationship Id="rId80" Type="http://schemas.openxmlformats.org/officeDocument/2006/relationships/hyperlink" Target="https://m.edsoo.ru/dc9ad6ca" TargetMode="External"/><Relationship Id="rId85" Type="http://schemas.openxmlformats.org/officeDocument/2006/relationships/hyperlink" Target="https://m.edsoo.ru/aea1298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347c1b78" TargetMode="External"/><Relationship Id="rId33" Type="http://schemas.openxmlformats.org/officeDocument/2006/relationships/hyperlink" Target="https://m.edsoo.ru/47fb6b11" TargetMode="External"/><Relationship Id="rId38" Type="http://schemas.openxmlformats.org/officeDocument/2006/relationships/hyperlink" Target="https://m.edsoo.ru/2270cf70" TargetMode="External"/><Relationship Id="rId46" Type="http://schemas.openxmlformats.org/officeDocument/2006/relationships/hyperlink" Target="https://m.edsoo.ru/6dc7ff39" TargetMode="External"/><Relationship Id="rId59" Type="http://schemas.openxmlformats.org/officeDocument/2006/relationships/hyperlink" Target="https://m.edsoo.ru/ea27084d" TargetMode="External"/><Relationship Id="rId67" Type="http://schemas.openxmlformats.org/officeDocument/2006/relationships/hyperlink" Target="https://m.edsoo.ru/94ddc34a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fa47998f" TargetMode="External"/><Relationship Id="rId54" Type="http://schemas.openxmlformats.org/officeDocument/2006/relationships/hyperlink" Target="https://m.edsoo.ru/1ddca5e0" TargetMode="External"/><Relationship Id="rId62" Type="http://schemas.openxmlformats.org/officeDocument/2006/relationships/hyperlink" Target="https://m.edsoo.ru/17b0e769" TargetMode="External"/><Relationship Id="rId70" Type="http://schemas.openxmlformats.org/officeDocument/2006/relationships/hyperlink" Target="https://m.edsoo.ru/7e379f8f" TargetMode="External"/><Relationship Id="rId75" Type="http://schemas.openxmlformats.org/officeDocument/2006/relationships/hyperlink" Target="https://m.edsoo.ru/72953f4c" TargetMode="External"/><Relationship Id="rId83" Type="http://schemas.openxmlformats.org/officeDocument/2006/relationships/hyperlink" Target="https://m.edsoo.ru/00b2efb3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98645f6c" TargetMode="External"/><Relationship Id="rId28" Type="http://schemas.openxmlformats.org/officeDocument/2006/relationships/hyperlink" Target="https://m.edsoo.ru/221c622b" TargetMode="External"/><Relationship Id="rId36" Type="http://schemas.openxmlformats.org/officeDocument/2006/relationships/hyperlink" Target="https://m.edsoo.ru/e3dd5ac9" TargetMode="External"/><Relationship Id="rId49" Type="http://schemas.openxmlformats.org/officeDocument/2006/relationships/hyperlink" Target="https://m.edsoo.ru/91e08061" TargetMode="External"/><Relationship Id="rId57" Type="http://schemas.openxmlformats.org/officeDocument/2006/relationships/hyperlink" Target="https://m.edsoo.ru/07a5e861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9a408d25" TargetMode="External"/><Relationship Id="rId44" Type="http://schemas.openxmlformats.org/officeDocument/2006/relationships/hyperlink" Target="https://m.edsoo.ru/f4a15a14" TargetMode="External"/><Relationship Id="rId52" Type="http://schemas.openxmlformats.org/officeDocument/2006/relationships/hyperlink" Target="https://m.edsoo.ru/e01a3dc4" TargetMode="External"/><Relationship Id="rId60" Type="http://schemas.openxmlformats.org/officeDocument/2006/relationships/hyperlink" Target="https://m.edsoo.ru/0adefe9e" TargetMode="External"/><Relationship Id="rId65" Type="http://schemas.openxmlformats.org/officeDocument/2006/relationships/hyperlink" Target="https://m.edsoo.ru/4b5a495e" TargetMode="External"/><Relationship Id="rId73" Type="http://schemas.openxmlformats.org/officeDocument/2006/relationships/hyperlink" Target="https://m.edsoo.ru/97c19f59" TargetMode="External"/><Relationship Id="rId78" Type="http://schemas.openxmlformats.org/officeDocument/2006/relationships/hyperlink" Target="https://m.edsoo.ru/538fd7cf" TargetMode="External"/><Relationship Id="rId81" Type="http://schemas.openxmlformats.org/officeDocument/2006/relationships/hyperlink" Target="https://m.edsoo.ru/5964f277" TargetMode="External"/><Relationship Id="rId86" Type="http://schemas.openxmlformats.org/officeDocument/2006/relationships/hyperlink" Target="https://m.edsoo.ru/640a8e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5E4CD-F2FA-42F3-ABCF-00FBAD15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7667</Words>
  <Characters>43705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9</cp:revision>
  <dcterms:created xsi:type="dcterms:W3CDTF">2025-06-19T10:02:00Z</dcterms:created>
  <dcterms:modified xsi:type="dcterms:W3CDTF">2025-09-09T14:03:00Z</dcterms:modified>
</cp:coreProperties>
</file>